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53496" w14:textId="0797F11C" w:rsidR="007E3C0E" w:rsidRPr="002F4D25" w:rsidRDefault="007E3C0E" w:rsidP="00DD493B">
      <w:pPr>
        <w:rPr>
          <w:rFonts w:ascii="Arial" w:hAnsi="Arial" w:cs="Arial"/>
          <w:b/>
          <w:sz w:val="28"/>
          <w:szCs w:val="28"/>
        </w:rPr>
      </w:pPr>
      <w:r w:rsidRPr="002F4D25">
        <w:rPr>
          <w:rFonts w:ascii="Arial" w:hAnsi="Arial" w:cs="Arial"/>
          <w:b/>
          <w:sz w:val="28"/>
          <w:szCs w:val="28"/>
        </w:rPr>
        <w:t xml:space="preserve">Let’s Make Sense </w:t>
      </w:r>
      <w:proofErr w:type="gramStart"/>
      <w:r w:rsidRPr="002F4D25">
        <w:rPr>
          <w:rFonts w:ascii="Arial" w:hAnsi="Arial" w:cs="Arial"/>
          <w:b/>
          <w:sz w:val="28"/>
          <w:szCs w:val="28"/>
        </w:rPr>
        <w:t>Together;  Sensory</w:t>
      </w:r>
      <w:proofErr w:type="gramEnd"/>
      <w:r w:rsidRPr="002F4D25">
        <w:rPr>
          <w:rFonts w:ascii="Arial" w:hAnsi="Arial" w:cs="Arial"/>
          <w:b/>
          <w:sz w:val="28"/>
          <w:szCs w:val="28"/>
        </w:rPr>
        <w:t xml:space="preserve"> Activity Record  Teenagers.</w:t>
      </w:r>
    </w:p>
    <w:p w14:paraId="056EA5B0" w14:textId="77777777" w:rsidR="002F4D25" w:rsidRPr="004D06E4" w:rsidRDefault="002F4D25" w:rsidP="00540E8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4D06E4">
        <w:rPr>
          <w:rFonts w:ascii="Arial" w:eastAsia="Times New Roman" w:hAnsi="Arial" w:cs="Arial"/>
          <w:sz w:val="28"/>
          <w:szCs w:val="28"/>
          <w:lang w:eastAsia="en-GB"/>
        </w:rPr>
        <w:t>These activities can be done at different times during the day. Just pick one or two that work best at the moment.</w:t>
      </w:r>
    </w:p>
    <w:p w14:paraId="00D706F7" w14:textId="77777777" w:rsidR="002F4D25" w:rsidRPr="004D06E4" w:rsidRDefault="002F4D25" w:rsidP="00540E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4D06E4">
        <w:rPr>
          <w:rFonts w:ascii="Arial" w:eastAsia="Times New Roman" w:hAnsi="Arial" w:cs="Arial"/>
          <w:sz w:val="28"/>
          <w:szCs w:val="28"/>
          <w:lang w:eastAsia="en-GB"/>
        </w:rPr>
        <w:t xml:space="preserve">They help </w:t>
      </w:r>
      <w:r>
        <w:rPr>
          <w:rFonts w:ascii="Arial" w:eastAsia="Times New Roman" w:hAnsi="Arial" w:cs="Arial"/>
          <w:sz w:val="28"/>
          <w:szCs w:val="28"/>
          <w:lang w:eastAsia="en-GB"/>
        </w:rPr>
        <w:t>young people</w:t>
      </w:r>
      <w:r w:rsidRPr="004D06E4">
        <w:rPr>
          <w:rFonts w:ascii="Arial" w:eastAsia="Times New Roman" w:hAnsi="Arial" w:cs="Arial"/>
          <w:sz w:val="28"/>
          <w:szCs w:val="28"/>
          <w:lang w:eastAsia="en-GB"/>
        </w:rPr>
        <w:t xml:space="preserve"> with movement skills and feeling calm if their senses feel different.</w:t>
      </w:r>
    </w:p>
    <w:p w14:paraId="5432E3C8" w14:textId="77777777" w:rsidR="002F4D25" w:rsidRPr="004D06E4" w:rsidRDefault="002F4D25" w:rsidP="00540E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4D06E4">
        <w:rPr>
          <w:rFonts w:ascii="Arial" w:eastAsia="Times New Roman" w:hAnsi="Arial" w:cs="Arial"/>
          <w:sz w:val="28"/>
          <w:szCs w:val="28"/>
          <w:lang w:eastAsia="en-GB"/>
        </w:rPr>
        <w:t>Some activities can be done in the classroom, while others need a bigger space.</w:t>
      </w:r>
    </w:p>
    <w:p w14:paraId="3F595662" w14:textId="77777777" w:rsidR="002F4D25" w:rsidRPr="004D06E4" w:rsidRDefault="002F4D25" w:rsidP="002F4D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4D06E4">
        <w:rPr>
          <w:rFonts w:ascii="Arial" w:eastAsia="Times New Roman" w:hAnsi="Arial" w:cs="Arial"/>
          <w:sz w:val="28"/>
          <w:szCs w:val="28"/>
          <w:lang w:eastAsia="en-GB"/>
        </w:rPr>
        <w:t xml:space="preserve">Always make sure the space and equipment are safe before starting, and check that it’s okay for the 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person </w:t>
      </w:r>
      <w:r w:rsidRPr="004D06E4">
        <w:rPr>
          <w:rFonts w:ascii="Arial" w:eastAsia="Times New Roman" w:hAnsi="Arial" w:cs="Arial"/>
          <w:sz w:val="28"/>
          <w:szCs w:val="28"/>
          <w:lang w:eastAsia="en-GB"/>
        </w:rPr>
        <w:t>to do the activity.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4"/>
        <w:gridCol w:w="4019"/>
        <w:gridCol w:w="901"/>
        <w:gridCol w:w="1128"/>
        <w:gridCol w:w="1134"/>
      </w:tblGrid>
      <w:tr w:rsidR="002B0FF8" w:rsidRPr="002F4D25" w14:paraId="3D5B5CF0" w14:textId="77777777" w:rsidTr="00A12988">
        <w:tc>
          <w:tcPr>
            <w:tcW w:w="3365" w:type="dxa"/>
            <w:shd w:val="clear" w:color="auto" w:fill="D9D9D9"/>
          </w:tcPr>
          <w:p w14:paraId="64FF4105" w14:textId="77777777" w:rsidR="002B0FF8" w:rsidRPr="002F4D25" w:rsidRDefault="002B0FF8" w:rsidP="00FA19F6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2F4D25">
              <w:rPr>
                <w:rFonts w:ascii="Arial" w:hAnsi="Arial" w:cs="Arial"/>
                <w:b/>
                <w:sz w:val="28"/>
                <w:szCs w:val="28"/>
              </w:rPr>
              <w:t>Activity</w:t>
            </w:r>
          </w:p>
        </w:tc>
        <w:tc>
          <w:tcPr>
            <w:tcW w:w="4114" w:type="dxa"/>
            <w:shd w:val="clear" w:color="auto" w:fill="D9D9D9"/>
          </w:tcPr>
          <w:p w14:paraId="2F6E54B4" w14:textId="77777777" w:rsidR="002B0FF8" w:rsidRPr="002F4D25" w:rsidRDefault="002B0FF8" w:rsidP="00FA19F6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2F4D25">
              <w:rPr>
                <w:rFonts w:ascii="Arial" w:hAnsi="Arial" w:cs="Arial"/>
                <w:b/>
                <w:sz w:val="28"/>
                <w:szCs w:val="28"/>
              </w:rPr>
              <w:t>Further instruction</w:t>
            </w:r>
          </w:p>
        </w:tc>
        <w:tc>
          <w:tcPr>
            <w:tcW w:w="3203" w:type="dxa"/>
            <w:gridSpan w:val="3"/>
            <w:shd w:val="clear" w:color="auto" w:fill="D9D9D9"/>
          </w:tcPr>
          <w:p w14:paraId="36B448D8" w14:textId="77777777" w:rsidR="002B0FF8" w:rsidRPr="002F4D25" w:rsidRDefault="002B0FF8" w:rsidP="00FA19F6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2F4D25">
              <w:rPr>
                <w:rFonts w:ascii="Arial" w:hAnsi="Arial" w:cs="Arial"/>
                <w:b/>
                <w:sz w:val="28"/>
                <w:szCs w:val="28"/>
              </w:rPr>
              <w:t>How does it feel/is it helpful?</w:t>
            </w:r>
          </w:p>
        </w:tc>
      </w:tr>
      <w:tr w:rsidR="002B0FF8" w:rsidRPr="002F4D25" w14:paraId="30AE22D9" w14:textId="77777777" w:rsidTr="00A12988">
        <w:tc>
          <w:tcPr>
            <w:tcW w:w="3365" w:type="dxa"/>
            <w:shd w:val="clear" w:color="auto" w:fill="D9D9D9"/>
          </w:tcPr>
          <w:p w14:paraId="75092E30" w14:textId="77777777" w:rsidR="002B0FF8" w:rsidRPr="002F4D25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14" w:type="dxa"/>
            <w:shd w:val="clear" w:color="auto" w:fill="D9D9D9"/>
          </w:tcPr>
          <w:p w14:paraId="7C3DE0D1" w14:textId="77777777" w:rsidR="002B0FF8" w:rsidRPr="002F4D25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  <w:shd w:val="clear" w:color="auto" w:fill="D9D9D9"/>
          </w:tcPr>
          <w:p w14:paraId="6CE6BC04" w14:textId="77777777" w:rsidR="002B0FF8" w:rsidRPr="002F4D25" w:rsidRDefault="002B0FF8" w:rsidP="00FA19F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F4D25">
              <w:rPr>
                <w:rFonts w:ascii="Arial" w:hAnsi="Arial" w:cs="Arial"/>
                <w:sz w:val="28"/>
                <w:szCs w:val="28"/>
              </w:rPr>
              <w:sym w:font="Wingdings" w:char="F04A"/>
            </w:r>
            <w:r w:rsidRPr="002F4D25">
              <w:rPr>
                <w:rFonts w:ascii="Arial" w:hAnsi="Arial" w:cs="Arial"/>
                <w:sz w:val="28"/>
                <w:szCs w:val="28"/>
              </w:rPr>
              <w:t xml:space="preserve"> Good</w:t>
            </w:r>
          </w:p>
        </w:tc>
        <w:tc>
          <w:tcPr>
            <w:tcW w:w="1160" w:type="dxa"/>
            <w:shd w:val="clear" w:color="auto" w:fill="D9D9D9"/>
          </w:tcPr>
          <w:p w14:paraId="6AC7DCA9" w14:textId="77777777" w:rsidR="002B0FF8" w:rsidRPr="002F4D25" w:rsidRDefault="002B0FF8" w:rsidP="00FA19F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F4D25">
              <w:rPr>
                <w:rFonts w:ascii="Arial" w:hAnsi="Arial" w:cs="Arial"/>
                <w:sz w:val="28"/>
                <w:szCs w:val="28"/>
              </w:rPr>
              <w:sym w:font="Wingdings" w:char="F04B"/>
            </w:r>
            <w:r w:rsidRPr="002F4D25">
              <w:rPr>
                <w:rFonts w:ascii="Arial" w:hAnsi="Arial" w:cs="Arial"/>
                <w:sz w:val="28"/>
                <w:szCs w:val="28"/>
              </w:rPr>
              <w:t xml:space="preserve"> Ok</w:t>
            </w:r>
          </w:p>
        </w:tc>
        <w:tc>
          <w:tcPr>
            <w:tcW w:w="1160" w:type="dxa"/>
            <w:shd w:val="clear" w:color="auto" w:fill="D9D9D9"/>
          </w:tcPr>
          <w:p w14:paraId="10693F4D" w14:textId="77777777" w:rsidR="002B0FF8" w:rsidRPr="002F4D25" w:rsidRDefault="002B0FF8" w:rsidP="00FA19F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F4D25">
              <w:rPr>
                <w:rFonts w:ascii="Arial" w:hAnsi="Arial" w:cs="Arial"/>
                <w:sz w:val="28"/>
                <w:szCs w:val="28"/>
              </w:rPr>
              <w:sym w:font="Wingdings" w:char="F04C"/>
            </w:r>
            <w:r w:rsidRPr="002F4D25">
              <w:rPr>
                <w:rFonts w:ascii="Arial" w:hAnsi="Arial" w:cs="Arial"/>
                <w:sz w:val="28"/>
                <w:szCs w:val="28"/>
              </w:rPr>
              <w:t xml:space="preserve"> bad</w:t>
            </w:r>
          </w:p>
        </w:tc>
      </w:tr>
      <w:tr w:rsidR="002B0FF8" w:rsidRPr="002F4D25" w14:paraId="1AB1F162" w14:textId="77777777" w:rsidTr="00A12988">
        <w:tc>
          <w:tcPr>
            <w:tcW w:w="3365" w:type="dxa"/>
            <w:shd w:val="clear" w:color="auto" w:fill="auto"/>
          </w:tcPr>
          <w:p w14:paraId="237BA950" w14:textId="77777777" w:rsidR="002B0FF8" w:rsidRPr="002F4D25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F4D25">
              <w:rPr>
                <w:rFonts w:ascii="Arial" w:hAnsi="Arial" w:cs="Arial"/>
                <w:sz w:val="28"/>
                <w:szCs w:val="28"/>
              </w:rPr>
              <w:t xml:space="preserve">Slow rocking </w:t>
            </w:r>
          </w:p>
        </w:tc>
        <w:tc>
          <w:tcPr>
            <w:tcW w:w="4114" w:type="dxa"/>
            <w:shd w:val="clear" w:color="auto" w:fill="auto"/>
          </w:tcPr>
          <w:p w14:paraId="5A1B2AAB" w14:textId="77777777" w:rsidR="002B0FF8" w:rsidRPr="002F4D25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F4D25">
              <w:rPr>
                <w:rFonts w:ascii="Arial" w:hAnsi="Arial" w:cs="Arial"/>
                <w:sz w:val="28"/>
                <w:szCs w:val="28"/>
              </w:rPr>
              <w:t>e.g. rocking movement on a gym ball</w:t>
            </w:r>
          </w:p>
          <w:p w14:paraId="5F40BC55" w14:textId="77777777" w:rsidR="002B0FF8" w:rsidRPr="002F4D25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  <w:shd w:val="clear" w:color="auto" w:fill="auto"/>
          </w:tcPr>
          <w:p w14:paraId="5185FD64" w14:textId="77777777" w:rsidR="002B0FF8" w:rsidRPr="002F4D25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1C56D07A" w14:textId="77777777" w:rsidR="002B0FF8" w:rsidRPr="002F4D25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4988A86B" w14:textId="77777777" w:rsidR="002B0FF8" w:rsidRPr="002F4D25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C77D9" w:rsidRPr="002F4D25" w14:paraId="0B69B67F" w14:textId="77777777" w:rsidTr="00A12988">
        <w:tc>
          <w:tcPr>
            <w:tcW w:w="3365" w:type="dxa"/>
            <w:shd w:val="clear" w:color="auto" w:fill="auto"/>
          </w:tcPr>
          <w:p w14:paraId="3785EE48" w14:textId="255C7C4C" w:rsidR="003C77D9" w:rsidRPr="002F4D25" w:rsidRDefault="003C77D9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F4D25">
              <w:rPr>
                <w:rFonts w:ascii="Arial" w:hAnsi="Arial" w:cs="Arial"/>
                <w:sz w:val="28"/>
                <w:szCs w:val="28"/>
              </w:rPr>
              <w:t>Identify a smell that you like and</w:t>
            </w:r>
            <w:r w:rsidR="00317FD2" w:rsidRPr="002F4D2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F4D25">
              <w:rPr>
                <w:rFonts w:ascii="Arial" w:hAnsi="Arial" w:cs="Arial"/>
                <w:sz w:val="28"/>
                <w:szCs w:val="28"/>
              </w:rPr>
              <w:t>place on a scarf or sleeve etc – this can be calming but also mask out bad smells too.</w:t>
            </w:r>
          </w:p>
          <w:p w14:paraId="2813040B" w14:textId="77777777" w:rsidR="003C77D9" w:rsidRPr="002F4D25" w:rsidRDefault="003C77D9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14" w:type="dxa"/>
            <w:shd w:val="clear" w:color="auto" w:fill="auto"/>
          </w:tcPr>
          <w:p w14:paraId="7C8EE333" w14:textId="77777777" w:rsidR="003C77D9" w:rsidRPr="002F4D25" w:rsidRDefault="003C77D9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  <w:shd w:val="clear" w:color="auto" w:fill="auto"/>
          </w:tcPr>
          <w:p w14:paraId="10AF0721" w14:textId="77777777" w:rsidR="003C77D9" w:rsidRPr="002F4D25" w:rsidRDefault="003C77D9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25B12A2C" w14:textId="77777777" w:rsidR="003C77D9" w:rsidRPr="002F4D25" w:rsidRDefault="003C77D9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18ABA1C5" w14:textId="77777777" w:rsidR="003C77D9" w:rsidRPr="002F4D25" w:rsidRDefault="003C77D9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0FF8" w:rsidRPr="002F4D25" w14:paraId="29B3DA30" w14:textId="77777777" w:rsidTr="00A12988">
        <w:tc>
          <w:tcPr>
            <w:tcW w:w="3365" w:type="dxa"/>
            <w:shd w:val="clear" w:color="auto" w:fill="auto"/>
          </w:tcPr>
          <w:p w14:paraId="718AD4E4" w14:textId="77777777" w:rsidR="002B0FF8" w:rsidRPr="002F4D25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F4D25">
              <w:rPr>
                <w:rFonts w:ascii="Arial" w:hAnsi="Arial" w:cs="Arial"/>
                <w:sz w:val="28"/>
                <w:szCs w:val="28"/>
              </w:rPr>
              <w:t xml:space="preserve">Press ups, chair press ups or wall presses (make sure feet are flat on the ground and movement is coming from bending elbows) </w:t>
            </w:r>
          </w:p>
          <w:p w14:paraId="761615DA" w14:textId="77777777" w:rsidR="002B0FF8" w:rsidRPr="002F4D25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14" w:type="dxa"/>
            <w:shd w:val="clear" w:color="auto" w:fill="auto"/>
          </w:tcPr>
          <w:p w14:paraId="4851431B" w14:textId="77777777" w:rsidR="002B0FF8" w:rsidRPr="002F4D25" w:rsidRDefault="007506B9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F4D2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5168" behindDoc="0" locked="0" layoutInCell="1" allowOverlap="1" wp14:anchorId="2A65E9AB" wp14:editId="22C21645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-10795</wp:posOffset>
                  </wp:positionV>
                  <wp:extent cx="590550" cy="856615"/>
                  <wp:effectExtent l="0" t="0" r="0" b="63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82" r="86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4D2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7216" behindDoc="0" locked="0" layoutInCell="1" allowOverlap="1" wp14:anchorId="0ADD240B" wp14:editId="60BC7EB4">
                  <wp:simplePos x="0" y="0"/>
                  <wp:positionH relativeFrom="column">
                    <wp:posOffset>1431925</wp:posOffset>
                  </wp:positionH>
                  <wp:positionV relativeFrom="paragraph">
                    <wp:posOffset>97790</wp:posOffset>
                  </wp:positionV>
                  <wp:extent cx="892810" cy="748665"/>
                  <wp:effectExtent l="0" t="0" r="254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810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8846D6" w14:textId="77777777" w:rsidR="002B0FF8" w:rsidRPr="002F4D25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  <w:shd w:val="clear" w:color="auto" w:fill="auto"/>
          </w:tcPr>
          <w:p w14:paraId="37126C64" w14:textId="77777777" w:rsidR="002B0FF8" w:rsidRPr="002F4D25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58D4FA7D" w14:textId="77777777" w:rsidR="002B0FF8" w:rsidRPr="002F4D25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7D9A7628" w14:textId="77777777" w:rsidR="002B0FF8" w:rsidRPr="002F4D25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0FF8" w:rsidRPr="002F4D25" w14:paraId="4F0D1442" w14:textId="77777777" w:rsidTr="00A12988">
        <w:tc>
          <w:tcPr>
            <w:tcW w:w="3365" w:type="dxa"/>
            <w:shd w:val="clear" w:color="auto" w:fill="auto"/>
          </w:tcPr>
          <w:p w14:paraId="73C62E70" w14:textId="77777777" w:rsidR="002B0FF8" w:rsidRPr="002F4D25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F4D25">
              <w:rPr>
                <w:rFonts w:ascii="Arial" w:hAnsi="Arial" w:cs="Arial"/>
                <w:sz w:val="28"/>
                <w:szCs w:val="28"/>
              </w:rPr>
              <w:t>Wearing a backpack when walking in the community</w:t>
            </w:r>
          </w:p>
        </w:tc>
        <w:tc>
          <w:tcPr>
            <w:tcW w:w="4114" w:type="dxa"/>
            <w:shd w:val="clear" w:color="auto" w:fill="auto"/>
          </w:tcPr>
          <w:p w14:paraId="14F07813" w14:textId="77777777" w:rsidR="002B0FF8" w:rsidRPr="002F4D25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  <w:shd w:val="clear" w:color="auto" w:fill="auto"/>
          </w:tcPr>
          <w:p w14:paraId="683B2E44" w14:textId="77777777" w:rsidR="002B0FF8" w:rsidRPr="002F4D25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416ADDD7" w14:textId="77777777" w:rsidR="002B0FF8" w:rsidRPr="002F4D25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3BCD539A" w14:textId="77777777" w:rsidR="002B0FF8" w:rsidRPr="002F4D25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0FF8" w:rsidRPr="002F4D25" w14:paraId="1BC5FD9F" w14:textId="77777777" w:rsidTr="00A12988">
        <w:tc>
          <w:tcPr>
            <w:tcW w:w="3365" w:type="dxa"/>
            <w:shd w:val="clear" w:color="auto" w:fill="auto"/>
          </w:tcPr>
          <w:p w14:paraId="43CF1599" w14:textId="77777777" w:rsidR="002B0FF8" w:rsidRPr="002F4D25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F4D25">
              <w:rPr>
                <w:rFonts w:ascii="Arial" w:hAnsi="Arial" w:cs="Arial"/>
                <w:sz w:val="28"/>
                <w:szCs w:val="28"/>
              </w:rPr>
              <w:t xml:space="preserve">Pilates plank exercise - the child lies in prone on the mat, comes up onto their forearms and onto </w:t>
            </w:r>
            <w:r w:rsidRPr="002F4D25">
              <w:rPr>
                <w:rFonts w:ascii="Arial" w:hAnsi="Arial" w:cs="Arial"/>
                <w:sz w:val="28"/>
                <w:szCs w:val="28"/>
              </w:rPr>
              <w:lastRenderedPageBreak/>
              <w:t>their toes, forming their body into a ‘plank’</w:t>
            </w:r>
          </w:p>
          <w:p w14:paraId="7A7C5E74" w14:textId="77777777" w:rsidR="002B0FF8" w:rsidRPr="002F4D25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10407A1C" w14:textId="77777777" w:rsidR="002B0FF8" w:rsidRPr="002F4D25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14" w:type="dxa"/>
            <w:shd w:val="clear" w:color="auto" w:fill="auto"/>
          </w:tcPr>
          <w:p w14:paraId="1499424A" w14:textId="77777777" w:rsidR="002B0FF8" w:rsidRPr="002F4D25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F4D2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3A55AEE2" wp14:editId="0422F8BC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40005</wp:posOffset>
                  </wp:positionV>
                  <wp:extent cx="2310765" cy="80137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0765" cy="80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3" w:type="dxa"/>
            <w:shd w:val="clear" w:color="auto" w:fill="auto"/>
          </w:tcPr>
          <w:p w14:paraId="5690DA9C" w14:textId="77777777" w:rsidR="002B0FF8" w:rsidRPr="002F4D25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0E1F88B0" w14:textId="77777777" w:rsidR="002B0FF8" w:rsidRPr="002F4D25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6ACB7EA2" w14:textId="77777777" w:rsidR="002B0FF8" w:rsidRPr="002F4D25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988" w:rsidRPr="002F4D25" w14:paraId="18AE2B8D" w14:textId="77777777" w:rsidTr="00A12988">
        <w:tc>
          <w:tcPr>
            <w:tcW w:w="3365" w:type="dxa"/>
            <w:shd w:val="clear" w:color="auto" w:fill="auto"/>
          </w:tcPr>
          <w:p w14:paraId="159F7E7A" w14:textId="2B7A2597" w:rsidR="00A12988" w:rsidRPr="002F4D25" w:rsidRDefault="00A1298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F4D25">
              <w:rPr>
                <w:rFonts w:ascii="Arial" w:hAnsi="Arial" w:cs="Arial"/>
                <w:sz w:val="28"/>
                <w:szCs w:val="28"/>
              </w:rPr>
              <w:t xml:space="preserve">Using stretchy </w:t>
            </w:r>
            <w:r w:rsidR="00317FD2" w:rsidRPr="002F4D25">
              <w:rPr>
                <w:rFonts w:ascii="Arial" w:hAnsi="Arial" w:cs="Arial"/>
                <w:sz w:val="28"/>
                <w:szCs w:val="28"/>
              </w:rPr>
              <w:t>TheraBand</w:t>
            </w:r>
            <w:r w:rsidRPr="002F4D25">
              <w:rPr>
                <w:rFonts w:ascii="Arial" w:hAnsi="Arial" w:cs="Arial"/>
                <w:sz w:val="28"/>
                <w:szCs w:val="28"/>
              </w:rPr>
              <w:t xml:space="preserve"> activities – see below</w:t>
            </w:r>
          </w:p>
          <w:p w14:paraId="22C3CD43" w14:textId="77777777" w:rsidR="00A12988" w:rsidRPr="002F4D25" w:rsidRDefault="00A1298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14" w:type="dxa"/>
            <w:shd w:val="clear" w:color="auto" w:fill="auto"/>
          </w:tcPr>
          <w:p w14:paraId="4CA64CFE" w14:textId="77777777" w:rsidR="00A12988" w:rsidRPr="002F4D25" w:rsidRDefault="00A12988" w:rsidP="00FA19F6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883" w:type="dxa"/>
            <w:shd w:val="clear" w:color="auto" w:fill="auto"/>
          </w:tcPr>
          <w:p w14:paraId="22E49B52" w14:textId="77777777" w:rsidR="00A12988" w:rsidRPr="002F4D25" w:rsidRDefault="00A1298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3727539C" w14:textId="77777777" w:rsidR="00A12988" w:rsidRPr="002F4D25" w:rsidRDefault="00A1298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7ABF51B3" w14:textId="77777777" w:rsidR="00A12988" w:rsidRPr="002F4D25" w:rsidRDefault="00A1298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988" w:rsidRPr="002F4D25" w14:paraId="5200873B" w14:textId="77777777" w:rsidTr="00A12988">
        <w:tc>
          <w:tcPr>
            <w:tcW w:w="3365" w:type="dxa"/>
            <w:shd w:val="clear" w:color="auto" w:fill="auto"/>
          </w:tcPr>
          <w:p w14:paraId="6CC98CDF" w14:textId="141E8F15" w:rsidR="00A12988" w:rsidRPr="002F4D25" w:rsidRDefault="00A1298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F4D25">
              <w:rPr>
                <w:rFonts w:ascii="Arial" w:hAnsi="Arial" w:cs="Arial"/>
                <w:sz w:val="28"/>
                <w:szCs w:val="28"/>
              </w:rPr>
              <w:t>Use of gym type equipment</w:t>
            </w:r>
            <w:r w:rsidR="007E3C0E" w:rsidRPr="002F4D25">
              <w:rPr>
                <w:rFonts w:ascii="Arial" w:hAnsi="Arial" w:cs="Arial"/>
                <w:sz w:val="28"/>
                <w:szCs w:val="28"/>
              </w:rPr>
              <w:t xml:space="preserve"> (under supervision)</w:t>
            </w:r>
          </w:p>
          <w:p w14:paraId="0B2E4040" w14:textId="77777777" w:rsidR="00A12988" w:rsidRPr="002F4D25" w:rsidRDefault="00A1298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14" w:type="dxa"/>
            <w:shd w:val="clear" w:color="auto" w:fill="auto"/>
          </w:tcPr>
          <w:p w14:paraId="40B5B100" w14:textId="77777777" w:rsidR="00A12988" w:rsidRPr="002F4D25" w:rsidRDefault="007E3C0E" w:rsidP="00FA19F6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 w:rsidRPr="002F4D2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Rowing machine</w:t>
            </w:r>
          </w:p>
          <w:p w14:paraId="3E6CAA9C" w14:textId="77777777" w:rsidR="007E3C0E" w:rsidRPr="002F4D25" w:rsidRDefault="007E3C0E" w:rsidP="00FA19F6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 w:rsidRPr="002F4D2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Light weights</w:t>
            </w:r>
          </w:p>
          <w:p w14:paraId="086386D5" w14:textId="41F07208" w:rsidR="007E3C0E" w:rsidRPr="002F4D25" w:rsidRDefault="007E3C0E" w:rsidP="00FA19F6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 w:rsidRPr="002F4D2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Cross trainer</w:t>
            </w:r>
          </w:p>
        </w:tc>
        <w:tc>
          <w:tcPr>
            <w:tcW w:w="883" w:type="dxa"/>
            <w:shd w:val="clear" w:color="auto" w:fill="auto"/>
          </w:tcPr>
          <w:p w14:paraId="6D3859F7" w14:textId="77777777" w:rsidR="00A12988" w:rsidRPr="002F4D25" w:rsidRDefault="00A1298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25E0489A" w14:textId="77777777" w:rsidR="00A12988" w:rsidRPr="002F4D25" w:rsidRDefault="00A1298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284DF6C4" w14:textId="77777777" w:rsidR="00A12988" w:rsidRPr="002F4D25" w:rsidRDefault="00A1298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988" w:rsidRPr="002F4D25" w14:paraId="3A6F1E46" w14:textId="77777777" w:rsidTr="00A12988">
        <w:tc>
          <w:tcPr>
            <w:tcW w:w="3365" w:type="dxa"/>
            <w:shd w:val="clear" w:color="auto" w:fill="auto"/>
          </w:tcPr>
          <w:p w14:paraId="7950CDF4" w14:textId="77777777" w:rsidR="00A12988" w:rsidRPr="002F4D25" w:rsidRDefault="00A1298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F4D25">
              <w:rPr>
                <w:rFonts w:ascii="Arial" w:hAnsi="Arial" w:cs="Arial"/>
                <w:sz w:val="28"/>
                <w:szCs w:val="28"/>
              </w:rPr>
              <w:t>Walking</w:t>
            </w:r>
          </w:p>
          <w:p w14:paraId="2BF9FC95" w14:textId="77777777" w:rsidR="00A12988" w:rsidRPr="002F4D25" w:rsidRDefault="00A1298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14" w:type="dxa"/>
            <w:shd w:val="clear" w:color="auto" w:fill="auto"/>
          </w:tcPr>
          <w:p w14:paraId="305BAC2F" w14:textId="77777777" w:rsidR="00A12988" w:rsidRPr="002F4D25" w:rsidRDefault="00A12988" w:rsidP="00FA19F6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883" w:type="dxa"/>
            <w:shd w:val="clear" w:color="auto" w:fill="auto"/>
          </w:tcPr>
          <w:p w14:paraId="47E94890" w14:textId="77777777" w:rsidR="00A12988" w:rsidRPr="002F4D25" w:rsidRDefault="00A1298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5B918CB6" w14:textId="77777777" w:rsidR="00A12988" w:rsidRPr="002F4D25" w:rsidRDefault="00A1298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79CFF822" w14:textId="77777777" w:rsidR="00A12988" w:rsidRPr="002F4D25" w:rsidRDefault="00A1298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2988" w:rsidRPr="002F4D25" w14:paraId="6A31C9D7" w14:textId="77777777" w:rsidTr="00A12988">
        <w:tc>
          <w:tcPr>
            <w:tcW w:w="3365" w:type="dxa"/>
            <w:shd w:val="clear" w:color="auto" w:fill="auto"/>
          </w:tcPr>
          <w:p w14:paraId="53E928E3" w14:textId="77777777" w:rsidR="00A12988" w:rsidRPr="002F4D25" w:rsidRDefault="00A1298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F4D25">
              <w:rPr>
                <w:rFonts w:ascii="Arial" w:hAnsi="Arial" w:cs="Arial"/>
                <w:sz w:val="28"/>
                <w:szCs w:val="28"/>
              </w:rPr>
              <w:t>Running</w:t>
            </w:r>
          </w:p>
          <w:p w14:paraId="32D274EA" w14:textId="77777777" w:rsidR="00A12988" w:rsidRPr="002F4D25" w:rsidRDefault="00A1298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14" w:type="dxa"/>
            <w:shd w:val="clear" w:color="auto" w:fill="auto"/>
          </w:tcPr>
          <w:p w14:paraId="4EDC16CA" w14:textId="77777777" w:rsidR="00A12988" w:rsidRPr="002F4D25" w:rsidRDefault="00A12988" w:rsidP="00FA19F6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883" w:type="dxa"/>
            <w:shd w:val="clear" w:color="auto" w:fill="auto"/>
          </w:tcPr>
          <w:p w14:paraId="6C631ECB" w14:textId="77777777" w:rsidR="00A12988" w:rsidRPr="002F4D25" w:rsidRDefault="00A1298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31A142AA" w14:textId="77777777" w:rsidR="00A12988" w:rsidRPr="002F4D25" w:rsidRDefault="00A1298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12874369" w14:textId="77777777" w:rsidR="00A12988" w:rsidRPr="002F4D25" w:rsidRDefault="00A1298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0FF8" w:rsidRPr="002F4D25" w14:paraId="51E4DF6F" w14:textId="77777777" w:rsidTr="00A12988">
        <w:trPr>
          <w:trHeight w:val="132"/>
        </w:trPr>
        <w:tc>
          <w:tcPr>
            <w:tcW w:w="3365" w:type="dxa"/>
            <w:shd w:val="clear" w:color="auto" w:fill="auto"/>
          </w:tcPr>
          <w:p w14:paraId="13192DE0" w14:textId="77777777" w:rsidR="002B0FF8" w:rsidRPr="002F4D25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F4D25">
              <w:rPr>
                <w:rFonts w:ascii="Arial" w:hAnsi="Arial" w:cs="Arial"/>
                <w:sz w:val="28"/>
                <w:szCs w:val="28"/>
              </w:rPr>
              <w:t>Rolling or sitting on a gym ball or peanut shaped gym ball (these can be a little more stable than the round ones)</w:t>
            </w:r>
          </w:p>
          <w:p w14:paraId="4801AC03" w14:textId="77777777" w:rsidR="00A81D33" w:rsidRPr="002F4D25" w:rsidRDefault="00A81D33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14" w:type="dxa"/>
            <w:shd w:val="clear" w:color="auto" w:fill="auto"/>
          </w:tcPr>
          <w:p w14:paraId="0330CD6E" w14:textId="77777777" w:rsidR="002B0FF8" w:rsidRPr="002F4D25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  <w:shd w:val="clear" w:color="auto" w:fill="auto"/>
          </w:tcPr>
          <w:p w14:paraId="02459C61" w14:textId="77777777" w:rsidR="002B0FF8" w:rsidRPr="002F4D25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438CD72F" w14:textId="77777777" w:rsidR="002B0FF8" w:rsidRPr="002F4D25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0D27FB6B" w14:textId="77777777" w:rsidR="002B0FF8" w:rsidRPr="002F4D25" w:rsidRDefault="002B0FF8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81D33" w:rsidRPr="002F4D25" w14:paraId="58066545" w14:textId="77777777" w:rsidTr="00A12988">
        <w:trPr>
          <w:trHeight w:val="132"/>
        </w:trPr>
        <w:tc>
          <w:tcPr>
            <w:tcW w:w="3365" w:type="dxa"/>
            <w:shd w:val="clear" w:color="auto" w:fill="auto"/>
          </w:tcPr>
          <w:p w14:paraId="545C7B91" w14:textId="77777777" w:rsidR="00A81D33" w:rsidRPr="002F4D25" w:rsidRDefault="00A81D33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F4D25">
              <w:rPr>
                <w:rFonts w:ascii="Arial" w:hAnsi="Arial" w:cs="Arial"/>
                <w:sz w:val="28"/>
                <w:szCs w:val="28"/>
              </w:rPr>
              <w:t>Rolling forwards and backwards on a gym ball</w:t>
            </w:r>
          </w:p>
        </w:tc>
        <w:tc>
          <w:tcPr>
            <w:tcW w:w="4114" w:type="dxa"/>
            <w:shd w:val="clear" w:color="auto" w:fill="auto"/>
          </w:tcPr>
          <w:p w14:paraId="7AFD4622" w14:textId="77777777" w:rsidR="00A81D33" w:rsidRPr="002F4D25" w:rsidRDefault="00A81D33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F4D25"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4CACF599" wp14:editId="2256DC5B">
                  <wp:extent cx="1379220" cy="1405890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140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" w:type="dxa"/>
            <w:shd w:val="clear" w:color="auto" w:fill="auto"/>
          </w:tcPr>
          <w:p w14:paraId="61788C19" w14:textId="77777777" w:rsidR="00A81D33" w:rsidRPr="002F4D25" w:rsidRDefault="00A81D33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68A37DC3" w14:textId="77777777" w:rsidR="00A81D33" w:rsidRPr="002F4D25" w:rsidRDefault="00A81D33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631C8425" w14:textId="77777777" w:rsidR="00A81D33" w:rsidRPr="002F4D25" w:rsidRDefault="00A81D33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81D33" w:rsidRPr="002F4D25" w14:paraId="1DCECC03" w14:textId="77777777" w:rsidTr="00A12988">
        <w:trPr>
          <w:trHeight w:val="132"/>
        </w:trPr>
        <w:tc>
          <w:tcPr>
            <w:tcW w:w="3365" w:type="dxa"/>
            <w:shd w:val="clear" w:color="auto" w:fill="auto"/>
          </w:tcPr>
          <w:p w14:paraId="0867DC24" w14:textId="77777777" w:rsidR="00A81D33" w:rsidRPr="002F4D25" w:rsidRDefault="00A81D33" w:rsidP="00A81D33">
            <w:pPr>
              <w:rPr>
                <w:rFonts w:ascii="Arial" w:hAnsi="Arial" w:cs="Arial"/>
                <w:sz w:val="28"/>
                <w:szCs w:val="28"/>
              </w:rPr>
            </w:pPr>
            <w:r w:rsidRPr="002F4D25">
              <w:rPr>
                <w:rFonts w:ascii="Arial" w:hAnsi="Arial" w:cs="Arial"/>
                <w:sz w:val="28"/>
                <w:szCs w:val="28"/>
              </w:rPr>
              <w:t>Laying on back with legs on gym ball as shown rolling from side to side</w:t>
            </w:r>
          </w:p>
          <w:p w14:paraId="1374FCEA" w14:textId="77777777" w:rsidR="00A81D33" w:rsidRPr="002F4D25" w:rsidRDefault="00A81D33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14" w:type="dxa"/>
            <w:shd w:val="clear" w:color="auto" w:fill="auto"/>
          </w:tcPr>
          <w:p w14:paraId="0A175A74" w14:textId="77777777" w:rsidR="00A81D33" w:rsidRPr="002F4D25" w:rsidRDefault="00A81D33" w:rsidP="00FA19F6">
            <w:pPr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</w:pPr>
            <w:r w:rsidRPr="002F4D25"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9504681" wp14:editId="17ADAC97">
                  <wp:extent cx="1379220" cy="103568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1035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" w:type="dxa"/>
            <w:shd w:val="clear" w:color="auto" w:fill="auto"/>
          </w:tcPr>
          <w:p w14:paraId="3CF5C585" w14:textId="77777777" w:rsidR="00A81D33" w:rsidRPr="002F4D25" w:rsidRDefault="00A81D33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3BA74DB1" w14:textId="77777777" w:rsidR="00A81D33" w:rsidRPr="002F4D25" w:rsidRDefault="00A81D33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1C5C58FE" w14:textId="77777777" w:rsidR="00A81D33" w:rsidRPr="002F4D25" w:rsidRDefault="00A81D33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91B82" w:rsidRPr="002F4D25" w14:paraId="47F7B94E" w14:textId="77777777" w:rsidTr="00A12988">
        <w:trPr>
          <w:trHeight w:val="132"/>
        </w:trPr>
        <w:tc>
          <w:tcPr>
            <w:tcW w:w="3365" w:type="dxa"/>
            <w:shd w:val="clear" w:color="auto" w:fill="auto"/>
          </w:tcPr>
          <w:p w14:paraId="21754A5C" w14:textId="77777777" w:rsidR="00C91B82" w:rsidRPr="002F4D25" w:rsidRDefault="00C91B82" w:rsidP="00A81D33">
            <w:pPr>
              <w:rPr>
                <w:rFonts w:ascii="Arial" w:hAnsi="Arial" w:cs="Arial"/>
                <w:sz w:val="28"/>
                <w:szCs w:val="28"/>
              </w:rPr>
            </w:pPr>
          </w:p>
          <w:p w14:paraId="2BB278E6" w14:textId="77777777" w:rsidR="00C91B82" w:rsidRPr="002F4D25" w:rsidRDefault="009C0F35" w:rsidP="00A81D33">
            <w:pPr>
              <w:rPr>
                <w:rFonts w:ascii="Arial" w:hAnsi="Arial" w:cs="Arial"/>
                <w:sz w:val="28"/>
                <w:szCs w:val="28"/>
              </w:rPr>
            </w:pPr>
            <w:r w:rsidRPr="002F4D2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7CC2DBB8" wp14:editId="52877AEB">
                  <wp:simplePos x="0" y="0"/>
                  <wp:positionH relativeFrom="column">
                    <wp:posOffset>3136900</wp:posOffset>
                  </wp:positionH>
                  <wp:positionV relativeFrom="paragraph">
                    <wp:posOffset>23495</wp:posOffset>
                  </wp:positionV>
                  <wp:extent cx="787400" cy="72326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001" t="23347" r="52653" b="59037"/>
                          <a:stretch/>
                        </pic:blipFill>
                        <pic:spPr bwMode="auto">
                          <a:xfrm>
                            <a:off x="0" y="0"/>
                            <a:ext cx="787400" cy="723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6CEE" w:rsidRPr="002F4D25">
              <w:rPr>
                <w:rFonts w:ascii="Arial" w:hAnsi="Arial" w:cs="Arial"/>
                <w:sz w:val="28"/>
                <w:szCs w:val="28"/>
              </w:rPr>
              <w:t>Stretching using small weights/ using small water bottles</w:t>
            </w:r>
          </w:p>
          <w:p w14:paraId="78D4E259" w14:textId="77777777" w:rsidR="00C91B82" w:rsidRPr="002F4D25" w:rsidRDefault="00C91B82" w:rsidP="00A81D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14" w:type="dxa"/>
            <w:shd w:val="clear" w:color="auto" w:fill="auto"/>
          </w:tcPr>
          <w:p w14:paraId="19FC6586" w14:textId="77777777" w:rsidR="00C91B82" w:rsidRPr="002F4D25" w:rsidRDefault="00C91B82" w:rsidP="00FA19F6">
            <w:pPr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883" w:type="dxa"/>
            <w:shd w:val="clear" w:color="auto" w:fill="auto"/>
          </w:tcPr>
          <w:p w14:paraId="02CF7C75" w14:textId="77777777" w:rsidR="00C91B82" w:rsidRPr="002F4D25" w:rsidRDefault="00C91B82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6CE63F83" w14:textId="77777777" w:rsidR="00C91B82" w:rsidRPr="002F4D25" w:rsidRDefault="00C91B82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581F6878" w14:textId="77777777" w:rsidR="00C91B82" w:rsidRPr="002F4D25" w:rsidRDefault="00C91B82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3C0E" w:rsidRPr="002F4D25" w14:paraId="491C443B" w14:textId="77777777" w:rsidTr="00A12988">
        <w:trPr>
          <w:trHeight w:val="132"/>
        </w:trPr>
        <w:tc>
          <w:tcPr>
            <w:tcW w:w="3365" w:type="dxa"/>
            <w:shd w:val="clear" w:color="auto" w:fill="auto"/>
          </w:tcPr>
          <w:p w14:paraId="4F74B249" w14:textId="76ABD09E" w:rsidR="007E3C0E" w:rsidRPr="002F4D25" w:rsidRDefault="007E3C0E" w:rsidP="00A81D33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F4D25">
              <w:rPr>
                <w:rFonts w:ascii="Arial" w:hAnsi="Arial" w:cs="Arial"/>
                <w:sz w:val="28"/>
                <w:szCs w:val="28"/>
              </w:rPr>
              <w:t>Theraband</w:t>
            </w:r>
            <w:proofErr w:type="spellEnd"/>
            <w:r w:rsidRPr="002F4D25">
              <w:rPr>
                <w:rFonts w:ascii="Arial" w:hAnsi="Arial" w:cs="Arial"/>
                <w:sz w:val="28"/>
                <w:szCs w:val="28"/>
              </w:rPr>
              <w:t xml:space="preserve"> activities – completed under supervision</w:t>
            </w:r>
          </w:p>
          <w:p w14:paraId="2D7AC528" w14:textId="3F1F63F4" w:rsidR="007E3C0E" w:rsidRPr="002F4D25" w:rsidRDefault="007E3C0E" w:rsidP="00A81D33">
            <w:pPr>
              <w:rPr>
                <w:rFonts w:ascii="Arial" w:hAnsi="Arial" w:cs="Arial"/>
                <w:sz w:val="28"/>
                <w:szCs w:val="28"/>
              </w:rPr>
            </w:pPr>
            <w:r w:rsidRPr="002F4D25">
              <w:rPr>
                <w:rFonts w:ascii="Arial" w:hAnsi="Arial" w:cs="Arial"/>
                <w:sz w:val="28"/>
                <w:szCs w:val="28"/>
              </w:rPr>
              <w:t>(always store in a safe area)</w:t>
            </w:r>
          </w:p>
        </w:tc>
        <w:tc>
          <w:tcPr>
            <w:tcW w:w="4114" w:type="dxa"/>
            <w:shd w:val="clear" w:color="auto" w:fill="auto"/>
          </w:tcPr>
          <w:p w14:paraId="59EA5883" w14:textId="77777777" w:rsidR="007E3C0E" w:rsidRPr="002F4D25" w:rsidRDefault="007E3C0E" w:rsidP="00FA19F6">
            <w:pPr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883" w:type="dxa"/>
            <w:shd w:val="clear" w:color="auto" w:fill="auto"/>
          </w:tcPr>
          <w:p w14:paraId="0E527049" w14:textId="77777777" w:rsidR="007E3C0E" w:rsidRPr="002F4D25" w:rsidRDefault="007E3C0E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0BAA5A11" w14:textId="77777777" w:rsidR="007E3C0E" w:rsidRPr="002F4D25" w:rsidRDefault="007E3C0E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214E04D6" w14:textId="77777777" w:rsidR="007E3C0E" w:rsidRPr="002F4D25" w:rsidRDefault="007E3C0E" w:rsidP="00FA1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58CCCE4" w14:textId="77777777" w:rsidR="002B0FF8" w:rsidRPr="002F4D25" w:rsidRDefault="002B0FF8" w:rsidP="002B0FF8">
      <w:pPr>
        <w:rPr>
          <w:rFonts w:ascii="Arial" w:hAnsi="Arial" w:cs="Arial"/>
          <w:sz w:val="28"/>
          <w:szCs w:val="28"/>
        </w:rPr>
      </w:pPr>
    </w:p>
    <w:p w14:paraId="059CFB5B" w14:textId="77777777" w:rsidR="0095248E" w:rsidRPr="002F4D25" w:rsidRDefault="0095248E">
      <w:pPr>
        <w:rPr>
          <w:rFonts w:ascii="Arial" w:hAnsi="Arial" w:cs="Arial"/>
          <w:sz w:val="28"/>
          <w:szCs w:val="28"/>
        </w:rPr>
      </w:pPr>
    </w:p>
    <w:p w14:paraId="0550802B" w14:textId="7EF08A7B" w:rsidR="007E3C0E" w:rsidRPr="002F4D25" w:rsidRDefault="00956CBD" w:rsidP="007E3C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Please </w:t>
      </w:r>
      <w:proofErr w:type="gramStart"/>
      <w:r>
        <w:rPr>
          <w:rFonts w:ascii="Arial" w:hAnsi="Arial" w:cs="Arial"/>
          <w:sz w:val="28"/>
          <w:szCs w:val="28"/>
        </w:rPr>
        <w:t>note;</w:t>
      </w:r>
      <w:proofErr w:type="gramEnd"/>
      <w:r w:rsidR="007E3C0E" w:rsidRPr="002F4D25">
        <w:rPr>
          <w:rFonts w:ascii="Arial" w:hAnsi="Arial" w:cs="Arial"/>
          <w:sz w:val="28"/>
          <w:szCs w:val="28"/>
        </w:rPr>
        <w:t xml:space="preserve"> The original document may have been adapted by other</w:t>
      </w:r>
      <w:r>
        <w:rPr>
          <w:rFonts w:ascii="Arial" w:hAnsi="Arial" w:cs="Arial"/>
          <w:sz w:val="28"/>
          <w:szCs w:val="28"/>
        </w:rPr>
        <w:t>s</w:t>
      </w:r>
      <w:r w:rsidR="007E3C0E" w:rsidRPr="002F4D25">
        <w:rPr>
          <w:rFonts w:ascii="Arial" w:hAnsi="Arial" w:cs="Arial"/>
          <w:sz w:val="28"/>
          <w:szCs w:val="28"/>
        </w:rPr>
        <w:t xml:space="preserve"> to support a child or young person’s needs.</w:t>
      </w:r>
    </w:p>
    <w:p w14:paraId="7C51A5EB" w14:textId="67E0DE03" w:rsidR="007E3C0E" w:rsidRPr="002F4D25" w:rsidRDefault="00956CBD" w:rsidP="007E3C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Scan the QR Code</w:t>
      </w:r>
      <w:r w:rsidR="007E3C0E" w:rsidRPr="002F4D25">
        <w:rPr>
          <w:rFonts w:ascii="Arial" w:hAnsi="Arial" w:cs="Arial"/>
          <w:sz w:val="28"/>
          <w:szCs w:val="28"/>
        </w:rPr>
        <w:t xml:space="preserve"> watch our series of videos to show some of these activities and help with understanding a child’s sensory processing differences.</w:t>
      </w:r>
    </w:p>
    <w:p w14:paraId="3A41720A" w14:textId="0648188D" w:rsidR="00A12988" w:rsidRDefault="00956CBD" w:rsidP="001D382D">
      <w:pPr>
        <w:jc w:val="center"/>
      </w:pPr>
      <w:r>
        <w:rPr>
          <w:noProof/>
        </w:rPr>
        <w:drawing>
          <wp:inline distT="0" distB="0" distL="0" distR="0" wp14:anchorId="16E285E2" wp14:editId="0B36EC79">
            <wp:extent cx="1739575" cy="1739575"/>
            <wp:effectExtent l="0" t="0" r="0" b="0"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637FA0E1-69A8-B35B-21F6-BC138CE0BB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637FA0E1-69A8-B35B-21F6-BC138CE0BB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39575" cy="173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0B17C" w14:textId="386F2207" w:rsidR="007506B9" w:rsidRDefault="007506B9"/>
    <w:sectPr w:rsidR="007506B9" w:rsidSect="00A12988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67375" w14:textId="77777777" w:rsidR="00896E78" w:rsidRDefault="000233C2">
      <w:pPr>
        <w:spacing w:after="0" w:line="240" w:lineRule="auto"/>
      </w:pPr>
      <w:r>
        <w:separator/>
      </w:r>
    </w:p>
  </w:endnote>
  <w:endnote w:type="continuationSeparator" w:id="0">
    <w:p w14:paraId="60FA113A" w14:textId="77777777" w:rsidR="00896E78" w:rsidRDefault="0002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EB946" w14:textId="2FAF9EA8" w:rsidR="007E3C0E" w:rsidRDefault="007E3C0E">
    <w:pPr>
      <w:pStyle w:val="Footer"/>
    </w:pPr>
    <w:r w:rsidRPr="007E3C0E">
      <w:rPr>
        <w:noProof/>
      </w:rPr>
      <w:drawing>
        <wp:inline distT="0" distB="0" distL="0" distR="0" wp14:anchorId="74859E81" wp14:editId="451EA5B6">
          <wp:extent cx="1048524" cy="463728"/>
          <wp:effectExtent l="0" t="0" r="0" b="0"/>
          <wp:docPr id="2067500589" name="Picture 6">
            <a:extLst xmlns:a="http://schemas.openxmlformats.org/drawingml/2006/main">
              <a:ext uri="{FF2B5EF4-FFF2-40B4-BE49-F238E27FC236}">
                <a16:creationId xmlns:a16="http://schemas.microsoft.com/office/drawing/2014/main" id="{5AA21EF4-1ECC-BE07-7D5A-688B2CA4544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6">
                    <a:extLst>
                      <a:ext uri="{FF2B5EF4-FFF2-40B4-BE49-F238E27FC236}">
                        <a16:creationId xmlns:a16="http://schemas.microsoft.com/office/drawing/2014/main" id="{5AA21EF4-1ECC-BE07-7D5A-688B2CA4544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8524" cy="463728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  <w:r w:rsidRPr="007E3C0E">
      <w:rPr>
        <w:noProof/>
      </w:rPr>
      <w:t xml:space="preserve"> </w:t>
    </w:r>
    <w:r>
      <w:tab/>
    </w:r>
    <w:r>
      <w:tab/>
    </w:r>
    <w:r w:rsidRPr="007E3C0E">
      <w:rPr>
        <w:noProof/>
      </w:rPr>
      <w:drawing>
        <wp:inline distT="0" distB="0" distL="0" distR="0" wp14:anchorId="7F665C75" wp14:editId="14F5F502">
          <wp:extent cx="2288926" cy="449775"/>
          <wp:effectExtent l="0" t="0" r="0" b="7620"/>
          <wp:docPr id="1542109567" name="Picture 7">
            <a:extLst xmlns:a="http://schemas.openxmlformats.org/drawingml/2006/main">
              <a:ext uri="{FF2B5EF4-FFF2-40B4-BE49-F238E27FC236}">
                <a16:creationId xmlns:a16="http://schemas.microsoft.com/office/drawing/2014/main" id="{94135E60-40B2-4AEC-1FAF-335AF23DAC8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>
                    <a:extLst>
                      <a:ext uri="{FF2B5EF4-FFF2-40B4-BE49-F238E27FC236}">
                        <a16:creationId xmlns:a16="http://schemas.microsoft.com/office/drawing/2014/main" id="{94135E60-40B2-4AEC-1FAF-335AF23DAC8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88926" cy="449775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F4AF6" w14:textId="77777777" w:rsidR="00896E78" w:rsidRDefault="000233C2">
      <w:pPr>
        <w:spacing w:after="0" w:line="240" w:lineRule="auto"/>
      </w:pPr>
      <w:r>
        <w:separator/>
      </w:r>
    </w:p>
  </w:footnote>
  <w:footnote w:type="continuationSeparator" w:id="0">
    <w:p w14:paraId="3DDB36C3" w14:textId="77777777" w:rsidR="00896E78" w:rsidRDefault="00023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00430" w14:textId="50B6595D" w:rsidR="007E3C0E" w:rsidRDefault="007E3C0E">
    <w:pPr>
      <w:pStyle w:val="Header"/>
    </w:pPr>
    <w:r w:rsidRPr="007E3C0E">
      <w:rPr>
        <w:noProof/>
      </w:rPr>
      <w:drawing>
        <wp:inline distT="0" distB="0" distL="0" distR="0" wp14:anchorId="5F71B159" wp14:editId="27AD803F">
          <wp:extent cx="1329373" cy="709674"/>
          <wp:effectExtent l="0" t="0" r="4445" b="0"/>
          <wp:docPr id="246905942" name="Picture 3">
            <a:extLst xmlns:a="http://schemas.openxmlformats.org/drawingml/2006/main">
              <a:ext uri="{FF2B5EF4-FFF2-40B4-BE49-F238E27FC236}">
                <a16:creationId xmlns:a16="http://schemas.microsoft.com/office/drawing/2014/main" id="{93518926-8C01-6D69-58BB-5A9784E254D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>
                    <a:extLst>
                      <a:ext uri="{FF2B5EF4-FFF2-40B4-BE49-F238E27FC236}">
                        <a16:creationId xmlns:a16="http://schemas.microsoft.com/office/drawing/2014/main" id="{93518926-8C01-6D69-58BB-5A9784E254D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9373" cy="709674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7E3C0E">
      <w:rPr>
        <w:noProof/>
      </w:rPr>
      <w:drawing>
        <wp:inline distT="0" distB="0" distL="0" distR="0" wp14:anchorId="7E8F1481" wp14:editId="5212A341">
          <wp:extent cx="840425" cy="343174"/>
          <wp:effectExtent l="0" t="0" r="0" b="0"/>
          <wp:docPr id="914727476" name="Picture 4">
            <a:extLst xmlns:a="http://schemas.openxmlformats.org/drawingml/2006/main">
              <a:ext uri="{FF2B5EF4-FFF2-40B4-BE49-F238E27FC236}">
                <a16:creationId xmlns:a16="http://schemas.microsoft.com/office/drawing/2014/main" id="{EC913DE9-CAD5-A32F-2131-B99E2F9C943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>
                    <a:extLst>
                      <a:ext uri="{FF2B5EF4-FFF2-40B4-BE49-F238E27FC236}">
                        <a16:creationId xmlns:a16="http://schemas.microsoft.com/office/drawing/2014/main" id="{EC913DE9-CAD5-A32F-2131-B99E2F9C943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0425" cy="343174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  <w:p w14:paraId="7E7CE066" w14:textId="77777777" w:rsidR="007E3C0E" w:rsidRDefault="007E3C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B6F02"/>
    <w:multiLevelType w:val="multilevel"/>
    <w:tmpl w:val="D03E7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90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FF8"/>
    <w:rsid w:val="00002C70"/>
    <w:rsid w:val="000233C2"/>
    <w:rsid w:val="00160800"/>
    <w:rsid w:val="001D382D"/>
    <w:rsid w:val="00226CEE"/>
    <w:rsid w:val="002574DC"/>
    <w:rsid w:val="002B0FF8"/>
    <w:rsid w:val="002F4D25"/>
    <w:rsid w:val="00317FD2"/>
    <w:rsid w:val="003C77D9"/>
    <w:rsid w:val="007506B9"/>
    <w:rsid w:val="007E3C0E"/>
    <w:rsid w:val="00881637"/>
    <w:rsid w:val="00896E78"/>
    <w:rsid w:val="0095248E"/>
    <w:rsid w:val="00953CB3"/>
    <w:rsid w:val="00956CBD"/>
    <w:rsid w:val="009C0F35"/>
    <w:rsid w:val="00A12988"/>
    <w:rsid w:val="00A81D33"/>
    <w:rsid w:val="00C91B82"/>
    <w:rsid w:val="00D4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143ABB5"/>
  <w15:docId w15:val="{2E5D5A24-9C58-4C2B-AABD-34C283DE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FF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0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FF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B0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FF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D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Hospitals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Goldsmith, Jayne</dc:creator>
  <cp:lastModifiedBy>NORMAN, George (NHS HUMBER AND NORTH YORKSHIRE ICB - 03Q)</cp:lastModifiedBy>
  <cp:revision>4</cp:revision>
  <dcterms:created xsi:type="dcterms:W3CDTF">2025-01-28T11:05:00Z</dcterms:created>
  <dcterms:modified xsi:type="dcterms:W3CDTF">2025-01-28T11:12:00Z</dcterms:modified>
</cp:coreProperties>
</file>